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C0D8" w14:textId="77777777" w:rsidR="00700A72" w:rsidRPr="00394917" w:rsidRDefault="00700A72" w:rsidP="00700A72">
      <w:pPr>
        <w:pStyle w:val="Heading2"/>
        <w:numPr>
          <w:ilvl w:val="0"/>
          <w:numId w:val="0"/>
        </w:numPr>
        <w:ind w:left="576" w:hanging="576"/>
      </w:pPr>
      <w:r w:rsidRPr="00394917">
        <w:t xml:space="preserve">TPS Configuration Form </w:t>
      </w:r>
    </w:p>
    <w:p w14:paraId="1E0C07BF" w14:textId="77777777" w:rsidR="00700A72" w:rsidRPr="00BD65E2" w:rsidRDefault="00700A72" w:rsidP="00700A72">
      <w:pPr>
        <w:pStyle w:val="Default"/>
        <w:rPr>
          <w:rFonts w:ascii="Tahoma" w:hAnsi="Tahoma" w:cs="Tahoma"/>
          <w:color w:val="006BB3"/>
          <w:sz w:val="20"/>
          <w:szCs w:val="20"/>
        </w:rPr>
      </w:pPr>
      <w:r>
        <w:rPr>
          <w:rFonts w:ascii="Tahoma" w:hAnsi="Tahoma" w:cs="Tahoma"/>
          <w:color w:val="006BB3"/>
          <w:sz w:val="20"/>
          <w:szCs w:val="20"/>
        </w:rPr>
        <w:t>Please complete this form and return to your contact at Wiley to initiate the setup of the TPS service.</w:t>
      </w:r>
    </w:p>
    <w:p w14:paraId="4E91E5BB" w14:textId="77777777" w:rsidR="00700A72" w:rsidRPr="002D7561" w:rsidRDefault="00700A72" w:rsidP="00700A72">
      <w:pPr>
        <w:pStyle w:val="Default"/>
        <w:rPr>
          <w:rFonts w:ascii="Tahoma" w:hAnsi="Tahoma" w:cs="Tahoma"/>
          <w:color w:val="006BB3"/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608"/>
        <w:gridCol w:w="6856"/>
      </w:tblGrid>
      <w:tr w:rsidR="00700A72" w:rsidRPr="002D7561" w14:paraId="67CF1E34" w14:textId="77777777" w:rsidTr="00BA5C4D">
        <w:trPr>
          <w:trHeight w:val="503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70B61" w14:textId="77777777" w:rsidR="00700A72" w:rsidRPr="002D7561" w:rsidRDefault="00700A72" w:rsidP="00BA5C4D">
            <w:pPr>
              <w:pStyle w:val="Default"/>
              <w:rPr>
                <w:rFonts w:ascii="Tahoma" w:eastAsiaTheme="minorEastAsia" w:hAnsi="Tahoma" w:cs="Tahoma"/>
              </w:rPr>
            </w:pPr>
            <w:r w:rsidRPr="002D7561">
              <w:rPr>
                <w:rFonts w:ascii="Tahoma" w:eastAsiaTheme="minorEastAsia" w:hAnsi="Tahoma" w:cs="Tahoma"/>
              </w:rPr>
              <w:t xml:space="preserve">Requested By </w:t>
            </w:r>
          </w:p>
        </w:tc>
        <w:tc>
          <w:tcPr>
            <w:tcW w:w="6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C56EA" w14:textId="2364861A" w:rsidR="00700A72" w:rsidRPr="002D7561" w:rsidRDefault="00A64DB7" w:rsidP="00BA5C4D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  <w:r>
              <w:rPr>
                <w:rFonts w:ascii="Tahoma" w:eastAsiaTheme="minorEastAsia" w:hAnsi="Tahoma" w:cs="Tahoma"/>
                <w:color w:val="auto"/>
              </w:rPr>
              <w:t>Jans Carton</w:t>
            </w:r>
          </w:p>
        </w:tc>
      </w:tr>
      <w:tr w:rsidR="00700A72" w:rsidRPr="002D7561" w14:paraId="37A9130C" w14:textId="77777777" w:rsidTr="00BA5C4D">
        <w:trPr>
          <w:trHeight w:val="503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6B0DF" w14:textId="77777777" w:rsidR="00700A72" w:rsidRPr="002D7561" w:rsidRDefault="00700A72" w:rsidP="00BA5C4D">
            <w:pPr>
              <w:pStyle w:val="Default"/>
              <w:rPr>
                <w:rFonts w:ascii="Tahoma" w:eastAsiaTheme="minorEastAsia" w:hAnsi="Tahoma" w:cs="Tahoma"/>
              </w:rPr>
            </w:pPr>
            <w:r w:rsidRPr="002D7561">
              <w:rPr>
                <w:rFonts w:ascii="Tahoma" w:eastAsiaTheme="minorEastAsia" w:hAnsi="Tahoma" w:cs="Tahoma"/>
              </w:rPr>
              <w:t xml:space="preserve">Email Address </w:t>
            </w:r>
          </w:p>
        </w:tc>
        <w:tc>
          <w:tcPr>
            <w:tcW w:w="6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C17C7" w14:textId="2D6772F1" w:rsidR="00700A72" w:rsidRPr="002D7561" w:rsidRDefault="00000000" w:rsidP="00BA5C4D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  <w:hyperlink r:id="rId5" w:history="1">
              <w:r w:rsidR="00A64DB7" w:rsidRPr="00753198">
                <w:rPr>
                  <w:rStyle w:val="Hyperlink"/>
                  <w:rFonts w:ascii="Tahoma" w:eastAsiaTheme="minorEastAsia" w:hAnsi="Tahoma" w:cs="Tahoma"/>
                </w:rPr>
                <w:t>jans@websanity.com</w:t>
              </w:r>
            </w:hyperlink>
          </w:p>
        </w:tc>
      </w:tr>
      <w:tr w:rsidR="00700A72" w:rsidRPr="002D7561" w14:paraId="7F78BF80" w14:textId="77777777" w:rsidTr="00BA5C4D">
        <w:trPr>
          <w:trHeight w:val="500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C8075" w14:textId="77777777" w:rsidR="00700A72" w:rsidRPr="002D7561" w:rsidRDefault="00700A72" w:rsidP="00BA5C4D">
            <w:pPr>
              <w:pStyle w:val="Default"/>
              <w:rPr>
                <w:rFonts w:ascii="Tahoma" w:eastAsiaTheme="minorEastAsia" w:hAnsi="Tahoma" w:cs="Tahoma"/>
              </w:rPr>
            </w:pPr>
            <w:r w:rsidRPr="002D7561">
              <w:rPr>
                <w:rFonts w:ascii="Tahoma" w:eastAsiaTheme="minorEastAsia" w:hAnsi="Tahoma" w:cs="Tahoma"/>
              </w:rPr>
              <w:t xml:space="preserve">Telephone </w:t>
            </w:r>
          </w:p>
        </w:tc>
        <w:tc>
          <w:tcPr>
            <w:tcW w:w="6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9052F" w14:textId="5CD4A85B" w:rsidR="00700A72" w:rsidRPr="002D7561" w:rsidRDefault="00A64DB7" w:rsidP="00BA5C4D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  <w:r>
              <w:rPr>
                <w:rFonts w:ascii="Tahoma" w:eastAsiaTheme="minorEastAsia" w:hAnsi="Tahoma" w:cs="Tahoma"/>
                <w:color w:val="auto"/>
              </w:rPr>
              <w:t>+13143698633</w:t>
            </w:r>
          </w:p>
        </w:tc>
      </w:tr>
      <w:tr w:rsidR="00700A72" w:rsidRPr="002D7561" w14:paraId="2FB372DE" w14:textId="77777777" w:rsidTr="00BA5C4D">
        <w:trPr>
          <w:trHeight w:val="500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579320" w14:textId="77777777" w:rsidR="00700A72" w:rsidRPr="002D7561" w:rsidRDefault="00700A72" w:rsidP="00BA5C4D">
            <w:pPr>
              <w:pStyle w:val="Default"/>
              <w:rPr>
                <w:rFonts w:ascii="Tahoma" w:eastAsiaTheme="minorEastAsia" w:hAnsi="Tahoma" w:cs="Tahoma"/>
              </w:rPr>
            </w:pPr>
            <w:r w:rsidRPr="002D7561">
              <w:rPr>
                <w:rFonts w:ascii="Tahoma" w:eastAsiaTheme="minorEastAsia" w:hAnsi="Tahoma" w:cs="Tahoma"/>
              </w:rPr>
              <w:t xml:space="preserve">Date </w:t>
            </w:r>
          </w:p>
        </w:tc>
        <w:tc>
          <w:tcPr>
            <w:tcW w:w="6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415C1" w14:textId="263BA878" w:rsidR="00700A72" w:rsidRPr="002D7561" w:rsidRDefault="00895F09" w:rsidP="00BA5C4D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  <w:r>
              <w:rPr>
                <w:rFonts w:ascii="Tahoma" w:eastAsiaTheme="minorEastAsia" w:hAnsi="Tahoma" w:cs="Tahoma"/>
                <w:color w:val="auto"/>
              </w:rPr>
              <w:t>7</w:t>
            </w:r>
            <w:r w:rsidR="00FA725B">
              <w:rPr>
                <w:rFonts w:ascii="Tahoma" w:eastAsiaTheme="minorEastAsia" w:hAnsi="Tahoma" w:cs="Tahoma"/>
                <w:color w:val="auto"/>
              </w:rPr>
              <w:t xml:space="preserve"> </w:t>
            </w:r>
            <w:r>
              <w:rPr>
                <w:rFonts w:ascii="Tahoma" w:eastAsiaTheme="minorEastAsia" w:hAnsi="Tahoma" w:cs="Tahoma"/>
                <w:color w:val="auto"/>
              </w:rPr>
              <w:t>Feb</w:t>
            </w:r>
            <w:r w:rsidR="00FA725B">
              <w:rPr>
                <w:rFonts w:ascii="Tahoma" w:eastAsiaTheme="minorEastAsia" w:hAnsi="Tahoma" w:cs="Tahoma"/>
                <w:color w:val="auto"/>
              </w:rPr>
              <w:t xml:space="preserve"> </w:t>
            </w:r>
            <w:r>
              <w:rPr>
                <w:rFonts w:ascii="Tahoma" w:eastAsiaTheme="minorEastAsia" w:hAnsi="Tahoma" w:cs="Tahoma"/>
                <w:color w:val="auto"/>
              </w:rPr>
              <w:t>2023</w:t>
            </w:r>
          </w:p>
        </w:tc>
      </w:tr>
    </w:tbl>
    <w:p w14:paraId="124A7BE7" w14:textId="77777777" w:rsidR="00700A72" w:rsidRDefault="00700A72" w:rsidP="00700A72">
      <w:pPr>
        <w:pStyle w:val="Default"/>
        <w:rPr>
          <w:rFonts w:ascii="Tahoma" w:hAnsi="Tahoma" w:cs="Tahoma"/>
          <w:color w:val="auto"/>
        </w:rPr>
      </w:pPr>
    </w:p>
    <w:p w14:paraId="4E800ACF" w14:textId="77777777" w:rsidR="00700A72" w:rsidRPr="002D7561" w:rsidRDefault="00700A72" w:rsidP="00700A72">
      <w:pPr>
        <w:pStyle w:val="Default"/>
        <w:rPr>
          <w:rFonts w:ascii="Tahoma" w:hAnsi="Tahoma" w:cs="Tahoma"/>
          <w:color w:val="auto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518"/>
        <w:gridCol w:w="6946"/>
      </w:tblGrid>
      <w:tr w:rsidR="00700A72" w:rsidRPr="002D7561" w14:paraId="38AAB1C2" w14:textId="77777777" w:rsidTr="00895F09">
        <w:trPr>
          <w:trHeight w:val="523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B8264" w14:textId="77777777" w:rsidR="00700A72" w:rsidRPr="002D7561" w:rsidRDefault="00700A72" w:rsidP="00BA5C4D">
            <w:pPr>
              <w:pStyle w:val="Defaul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Customer</w:t>
            </w:r>
            <w:r w:rsidRPr="002D7561">
              <w:rPr>
                <w:rFonts w:ascii="Tahoma" w:eastAsiaTheme="minorEastAsia" w:hAnsi="Tahoma" w:cs="Tahoma"/>
              </w:rPr>
              <w:t xml:space="preserve"> Name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5EBFB" w14:textId="35DD494F" w:rsidR="00700A72" w:rsidRPr="002D7561" w:rsidRDefault="00A64DB7" w:rsidP="00BA5C4D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  <w:r>
              <w:rPr>
                <w:rFonts w:ascii="Tahoma" w:eastAsiaTheme="minorEastAsia" w:hAnsi="Tahoma" w:cs="Tahoma"/>
                <w:color w:val="auto"/>
              </w:rPr>
              <w:t>Meteoritical Society</w:t>
            </w:r>
          </w:p>
        </w:tc>
      </w:tr>
      <w:tr w:rsidR="00700A72" w:rsidRPr="002D7561" w14:paraId="6B924500" w14:textId="77777777" w:rsidTr="00895F09">
        <w:trPr>
          <w:trHeight w:val="52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23473" w14:textId="77777777" w:rsidR="00700A72" w:rsidRDefault="00700A72" w:rsidP="00BA5C4D">
            <w:pPr>
              <w:pStyle w:val="Defaul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Server IP address range</w:t>
            </w:r>
            <w:r w:rsidRPr="002D7561">
              <w:rPr>
                <w:rFonts w:ascii="Tahoma" w:eastAsiaTheme="minorEastAsia" w:hAnsi="Tahoma" w:cs="Tahoma"/>
              </w:rPr>
              <w:t xml:space="preserve"> </w:t>
            </w:r>
          </w:p>
          <w:p w14:paraId="4352D281" w14:textId="77777777" w:rsidR="00700A72" w:rsidRPr="00374FE2" w:rsidRDefault="00700A72" w:rsidP="00BA5C4D">
            <w:pPr>
              <w:pStyle w:val="Default"/>
              <w:rPr>
                <w:rFonts w:ascii="Tahoma" w:eastAsiaTheme="minorEastAsia" w:hAnsi="Tahoma" w:cs="Tahoma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</w:rPr>
              <w:t>This will be the IP address of the server or firewall that sends the TPS access request to Wiley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0F612" w14:textId="77777777" w:rsidR="00700A72" w:rsidRDefault="00895F09" w:rsidP="00BA5C4D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  <w:r w:rsidRPr="00895F09">
              <w:rPr>
                <w:rFonts w:ascii="Tahoma" w:eastAsiaTheme="minorEastAsia" w:hAnsi="Tahoma" w:cs="Tahoma"/>
                <w:color w:val="auto"/>
              </w:rPr>
              <w:t>173.255.201.18</w:t>
            </w:r>
          </w:p>
          <w:p w14:paraId="5B627794" w14:textId="6C398009" w:rsidR="00895F09" w:rsidRPr="002D7561" w:rsidRDefault="00895F09" w:rsidP="00BA5C4D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  <w:r w:rsidRPr="00895F09">
              <w:rPr>
                <w:rFonts w:ascii="Tahoma" w:eastAsiaTheme="minorEastAsia" w:hAnsi="Tahoma" w:cs="Tahoma"/>
                <w:color w:val="auto"/>
              </w:rPr>
              <w:t>2600:3c</w:t>
            </w:r>
            <w:proofErr w:type="gramStart"/>
            <w:r w:rsidRPr="00895F09">
              <w:rPr>
                <w:rFonts w:ascii="Tahoma" w:eastAsiaTheme="minorEastAsia" w:hAnsi="Tahoma" w:cs="Tahoma"/>
                <w:color w:val="auto"/>
              </w:rPr>
              <w:t>00::</w:t>
            </w:r>
            <w:proofErr w:type="gramEnd"/>
            <w:r w:rsidRPr="00895F09">
              <w:rPr>
                <w:rFonts w:ascii="Tahoma" w:eastAsiaTheme="minorEastAsia" w:hAnsi="Tahoma" w:cs="Tahoma"/>
                <w:color w:val="auto"/>
              </w:rPr>
              <w:t>f03c:93ff:fea2:e747</w:t>
            </w:r>
          </w:p>
        </w:tc>
      </w:tr>
      <w:tr w:rsidR="00700A72" w:rsidRPr="002D7561" w14:paraId="476266DB" w14:textId="77777777" w:rsidTr="00895F09">
        <w:trPr>
          <w:trHeight w:val="52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E01D7" w14:textId="77777777" w:rsidR="00700A72" w:rsidRPr="002D7561" w:rsidRDefault="00700A72" w:rsidP="00BA5C4D">
            <w:pPr>
              <w:pStyle w:val="Defaul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Your Website</w:t>
            </w:r>
            <w:r w:rsidRPr="002D7561">
              <w:rPr>
                <w:rFonts w:ascii="Tahoma" w:eastAsiaTheme="minorEastAsia" w:hAnsi="Tahoma" w:cs="Tahoma"/>
              </w:rPr>
              <w:t xml:space="preserve"> URL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98439" w14:textId="749268F4" w:rsidR="00700A72" w:rsidRPr="002D7561" w:rsidRDefault="00A64DB7" w:rsidP="00BA5C4D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  <w:r>
              <w:rPr>
                <w:rFonts w:ascii="Tahoma" w:eastAsiaTheme="minorEastAsia" w:hAnsi="Tahoma" w:cs="Tahoma"/>
                <w:color w:val="auto"/>
              </w:rPr>
              <w:t>meteoritical.org</w:t>
            </w:r>
          </w:p>
        </w:tc>
      </w:tr>
      <w:tr w:rsidR="00700A72" w:rsidRPr="002D7561" w14:paraId="119A2D11" w14:textId="77777777" w:rsidTr="00895F09">
        <w:trPr>
          <w:trHeight w:val="52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0CBD5" w14:textId="77777777" w:rsidR="00700A72" w:rsidRPr="00394393" w:rsidRDefault="00700A72" w:rsidP="00BA5C4D">
            <w:pPr>
              <w:pStyle w:val="Default"/>
              <w:rPr>
                <w:rFonts w:ascii="Tahoma" w:eastAsiaTheme="minorEastAsia" w:hAnsi="Tahoma" w:cs="Tahoma"/>
                <w:color w:val="548DD4" w:themeColor="text2" w:themeTint="99"/>
              </w:rPr>
            </w:pPr>
            <w:r w:rsidRPr="00394393">
              <w:rPr>
                <w:rFonts w:ascii="Tahoma" w:hAnsi="Tahoma" w:cs="Tahoma"/>
                <w:color w:val="FFC000"/>
              </w:rPr>
              <w:t>Target Page / DOI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86FEA" w14:textId="757395C0" w:rsidR="00700A72" w:rsidRPr="002D7561" w:rsidRDefault="00E45B30" w:rsidP="00BA5C4D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  <w:r w:rsidRPr="00E45B30">
              <w:rPr>
                <w:rFonts w:ascii="Tahoma" w:eastAsiaTheme="minorEastAsia" w:hAnsi="Tahoma" w:cs="Tahoma"/>
                <w:color w:val="auto"/>
              </w:rPr>
              <w:t>10.1111/(ISSN)1945-5100</w:t>
            </w:r>
          </w:p>
        </w:tc>
      </w:tr>
      <w:tr w:rsidR="00700A72" w:rsidRPr="002D7561" w14:paraId="4106A934" w14:textId="77777777" w:rsidTr="00895F09">
        <w:trPr>
          <w:trHeight w:val="518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F9C79" w14:textId="77777777" w:rsidR="00700A72" w:rsidRPr="00394393" w:rsidRDefault="00700A72" w:rsidP="00BA5C4D">
            <w:pPr>
              <w:pStyle w:val="Default"/>
              <w:rPr>
                <w:rFonts w:ascii="Tahoma" w:hAnsi="Tahoma" w:cs="Tahoma"/>
                <w:color w:val="00B050"/>
              </w:rPr>
            </w:pPr>
            <w:r w:rsidRPr="00394393">
              <w:rPr>
                <w:rFonts w:ascii="Tahoma" w:hAnsi="Tahoma" w:cs="Tahoma"/>
                <w:color w:val="00B050"/>
              </w:rPr>
              <w:t>Domain Parameter</w:t>
            </w:r>
          </w:p>
          <w:p w14:paraId="6BE2A9BE" w14:textId="77777777" w:rsidR="00700A72" w:rsidRPr="00394393" w:rsidRDefault="00700A72" w:rsidP="00BA5C4D">
            <w:pPr>
              <w:pStyle w:val="Default"/>
              <w:rPr>
                <w:rFonts w:ascii="Tahoma" w:eastAsiaTheme="minorEastAsia" w:hAnsi="Tahoma" w:cs="Tahoma"/>
              </w:rPr>
            </w:pPr>
            <w:r w:rsidRPr="00394393">
              <w:rPr>
                <w:rFonts w:ascii="Tahoma" w:eastAsiaTheme="minorEastAsia" w:hAnsi="Tahoma" w:cs="Tahoma"/>
                <w:color w:val="auto"/>
                <w:sz w:val="16"/>
                <w:szCs w:val="16"/>
              </w:rPr>
              <w:t xml:space="preserve">This </w:t>
            </w:r>
            <w:r>
              <w:rPr>
                <w:rFonts w:ascii="Tahoma" w:eastAsiaTheme="minorEastAsia" w:hAnsi="Tahoma" w:cs="Tahoma"/>
                <w:color w:val="auto"/>
                <w:sz w:val="16"/>
                <w:szCs w:val="16"/>
              </w:rPr>
              <w:t>must match EXACTLY what you enter in your TPS script as the domain parameter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6CB6B" w14:textId="6DB7E6E9" w:rsidR="00700A72" w:rsidRPr="002D7561" w:rsidRDefault="00E45B30" w:rsidP="00BA5C4D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  <w:r>
              <w:rPr>
                <w:rFonts w:ascii="Tahoma" w:eastAsiaTheme="minorEastAsia" w:hAnsi="Tahoma" w:cs="Tahoma"/>
                <w:color w:val="auto"/>
              </w:rPr>
              <w:t>meteoritical.org</w:t>
            </w:r>
          </w:p>
        </w:tc>
      </w:tr>
      <w:tr w:rsidR="00700A72" w:rsidRPr="002D7561" w14:paraId="52BC5252" w14:textId="77777777" w:rsidTr="00895F09">
        <w:trPr>
          <w:trHeight w:val="52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607EF" w14:textId="77777777" w:rsidR="00700A72" w:rsidRPr="002D7561" w:rsidRDefault="00700A72" w:rsidP="00BA5C4D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  <w:r w:rsidRPr="00394393">
              <w:rPr>
                <w:rFonts w:ascii="Tahoma" w:eastAsiaTheme="minorEastAsia" w:hAnsi="Tahoma" w:cs="Tahoma"/>
                <w:color w:val="548DD4" w:themeColor="text2" w:themeTint="99"/>
              </w:rPr>
              <w:t>Error URL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B1FB6" w14:textId="4C2884F6" w:rsidR="00700A72" w:rsidRPr="002D7561" w:rsidRDefault="00E45B30" w:rsidP="00BA5C4D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  <w:r w:rsidRPr="003346E2">
              <w:rPr>
                <w:rFonts w:ascii="Tahoma" w:eastAsiaTheme="minorEastAsia" w:hAnsi="Tahoma" w:cs="Tahoma"/>
                <w:color w:val="auto"/>
              </w:rPr>
              <w:t>https://meteoritical.org/membership</w:t>
            </w:r>
            <w:r>
              <w:rPr>
                <w:rFonts w:ascii="Tahoma" w:eastAsiaTheme="minorEastAsia" w:hAnsi="Tahoma" w:cs="Tahoma"/>
                <w:color w:val="auto"/>
              </w:rPr>
              <w:t>/maps-error</w:t>
            </w:r>
          </w:p>
        </w:tc>
      </w:tr>
      <w:tr w:rsidR="00700A72" w:rsidRPr="002D7561" w14:paraId="0996E7CE" w14:textId="77777777" w:rsidTr="00895F09">
        <w:trPr>
          <w:trHeight w:val="52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EFF63" w14:textId="77777777" w:rsidR="00700A72" w:rsidRDefault="00700A72" w:rsidP="00BA5C4D">
            <w:pPr>
              <w:pStyle w:val="Default"/>
              <w:rPr>
                <w:rFonts w:ascii="Tahoma" w:eastAsiaTheme="minorEastAsia" w:hAnsi="Tahoma" w:cs="Tahoma"/>
              </w:rPr>
            </w:pPr>
            <w:r w:rsidRPr="002D7561">
              <w:rPr>
                <w:rFonts w:ascii="Tahoma" w:eastAsiaTheme="minorEastAsia" w:hAnsi="Tahoma" w:cs="Tahoma"/>
              </w:rPr>
              <w:t>Member Website URL</w:t>
            </w:r>
          </w:p>
          <w:p w14:paraId="5D884C82" w14:textId="77777777" w:rsidR="00700A72" w:rsidRPr="002D7561" w:rsidRDefault="00700A72" w:rsidP="00BA5C4D">
            <w:pPr>
              <w:pStyle w:val="Defaul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</w:rPr>
              <w:t>If different from Website URL</w:t>
            </w:r>
            <w:r w:rsidRPr="002D7561">
              <w:rPr>
                <w:rFonts w:ascii="Tahoma" w:eastAsiaTheme="minorEastAsia" w:hAnsi="Tahoma" w:cs="Tahoma"/>
              </w:rPr>
              <w:t xml:space="preserve">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C055F" w14:textId="3E239C6D" w:rsidR="00700A72" w:rsidRPr="002D7561" w:rsidRDefault="003346E2" w:rsidP="00BA5C4D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  <w:r w:rsidRPr="003346E2">
              <w:rPr>
                <w:rFonts w:ascii="Tahoma" w:eastAsiaTheme="minorEastAsia" w:hAnsi="Tahoma" w:cs="Tahoma"/>
                <w:color w:val="auto"/>
              </w:rPr>
              <w:t>https://meteoritical.org/membership</w:t>
            </w:r>
          </w:p>
        </w:tc>
      </w:tr>
      <w:tr w:rsidR="00700A72" w:rsidRPr="002D7561" w14:paraId="65D5F1A6" w14:textId="77777777" w:rsidTr="00895F09">
        <w:trPr>
          <w:trHeight w:val="518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77896" w14:textId="77777777" w:rsidR="00700A72" w:rsidRPr="002D7561" w:rsidRDefault="00700A72" w:rsidP="00BA5C4D">
            <w:pPr>
              <w:pStyle w:val="Default"/>
              <w:rPr>
                <w:rFonts w:ascii="Tahoma" w:eastAsiaTheme="minorEastAsia" w:hAnsi="Tahoma" w:cs="Tahoma"/>
              </w:rPr>
            </w:pPr>
            <w:r w:rsidRPr="002D7561">
              <w:rPr>
                <w:rFonts w:ascii="Tahoma" w:eastAsiaTheme="minorEastAsia" w:hAnsi="Tahoma" w:cs="Tahoma"/>
              </w:rPr>
              <w:t xml:space="preserve">Site Test Username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A1FE2" w14:textId="12E133C6" w:rsidR="00700A72" w:rsidRPr="002D7561" w:rsidRDefault="003346E2" w:rsidP="00BA5C4D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  <w:bookmarkStart w:id="0" w:name="_Hlk126668291"/>
            <w:r>
              <w:rPr>
                <w:rFonts w:ascii="Tahoma" w:eastAsiaTheme="minorEastAsia" w:hAnsi="Tahoma" w:cs="Tahoma"/>
                <w:color w:val="auto"/>
              </w:rPr>
              <w:t>metsoc@wiley.com</w:t>
            </w:r>
            <w:bookmarkEnd w:id="0"/>
          </w:p>
        </w:tc>
      </w:tr>
      <w:tr w:rsidR="00700A72" w:rsidRPr="002D7561" w14:paraId="0713912B" w14:textId="77777777" w:rsidTr="00895F09">
        <w:trPr>
          <w:trHeight w:val="52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45142" w14:textId="77777777" w:rsidR="00700A72" w:rsidRPr="002D7561" w:rsidRDefault="00700A72" w:rsidP="00BA5C4D">
            <w:pPr>
              <w:pStyle w:val="Default"/>
              <w:rPr>
                <w:rFonts w:ascii="Tahoma" w:eastAsiaTheme="minorEastAsia" w:hAnsi="Tahoma" w:cs="Tahoma"/>
              </w:rPr>
            </w:pPr>
            <w:r w:rsidRPr="002D7561">
              <w:rPr>
                <w:rFonts w:ascii="Tahoma" w:eastAsiaTheme="minorEastAsia" w:hAnsi="Tahoma" w:cs="Tahoma"/>
              </w:rPr>
              <w:t xml:space="preserve">Site Test Password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E36A7" w14:textId="664992FE" w:rsidR="00700A72" w:rsidRPr="002D7561" w:rsidRDefault="003346E2" w:rsidP="00BA5C4D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  <w:bookmarkStart w:id="1" w:name="_Hlk126668300"/>
            <w:r w:rsidRPr="003346E2">
              <w:rPr>
                <w:rFonts w:ascii="Tahoma" w:eastAsiaTheme="minorEastAsia" w:hAnsi="Tahoma" w:cs="Tahoma"/>
                <w:color w:val="auto"/>
              </w:rPr>
              <w:t>temp-cDFhsTZFV00IJ8fK</w:t>
            </w:r>
            <w:bookmarkEnd w:id="1"/>
          </w:p>
        </w:tc>
      </w:tr>
    </w:tbl>
    <w:p w14:paraId="14B4D2B3" w14:textId="77777777" w:rsidR="00700A72" w:rsidRDefault="00700A72" w:rsidP="00700A72">
      <w:pPr>
        <w:pStyle w:val="Default"/>
        <w:rPr>
          <w:rFonts w:ascii="Tahoma" w:hAnsi="Tahoma" w:cs="Tahoma"/>
          <w:color w:val="006BB3"/>
          <w:sz w:val="16"/>
          <w:szCs w:val="16"/>
        </w:rPr>
      </w:pPr>
    </w:p>
    <w:p w14:paraId="7803D9B7" w14:textId="77777777" w:rsidR="00700A72" w:rsidRDefault="00700A72" w:rsidP="00700A72">
      <w:pPr>
        <w:pStyle w:val="Default"/>
        <w:rPr>
          <w:rFonts w:ascii="Tahoma" w:hAnsi="Tahoma" w:cs="Tahoma"/>
          <w:color w:val="006BB3"/>
          <w:sz w:val="16"/>
          <w:szCs w:val="16"/>
        </w:rPr>
      </w:pPr>
      <w:r>
        <w:rPr>
          <w:rFonts w:ascii="Tahoma" w:hAnsi="Tahoma" w:cs="Tahoma"/>
          <w:color w:val="006BB3"/>
          <w:sz w:val="16"/>
          <w:szCs w:val="16"/>
        </w:rPr>
        <w:t xml:space="preserve">Please provide a test login ID and Password to the members area on your website for testing purposes. </w:t>
      </w:r>
    </w:p>
    <w:p w14:paraId="46C446A1" w14:textId="77777777" w:rsidR="00700A72" w:rsidRDefault="00700A72" w:rsidP="00700A72">
      <w:pPr>
        <w:pStyle w:val="Default"/>
        <w:rPr>
          <w:rFonts w:ascii="Tahoma" w:hAnsi="Tahoma" w:cs="Tahoma"/>
          <w:color w:val="006BB3"/>
          <w:sz w:val="16"/>
          <w:szCs w:val="16"/>
        </w:rPr>
      </w:pPr>
      <w:r>
        <w:rPr>
          <w:rFonts w:ascii="Tahoma" w:hAnsi="Tahoma" w:cs="Tahoma"/>
          <w:color w:val="006BB3"/>
          <w:sz w:val="16"/>
          <w:szCs w:val="16"/>
        </w:rPr>
        <w:t>This will enable Wiley to login as a member of your website to test the TPS link.</w:t>
      </w:r>
    </w:p>
    <w:p w14:paraId="72D65FC8" w14:textId="77777777" w:rsidR="00700A72" w:rsidRPr="002D7561" w:rsidRDefault="00700A72" w:rsidP="00700A72">
      <w:pPr>
        <w:pStyle w:val="Default"/>
        <w:rPr>
          <w:rFonts w:ascii="Tahoma" w:hAnsi="Tahoma" w:cs="Tahoma"/>
          <w:color w:val="auto"/>
        </w:rPr>
      </w:pPr>
    </w:p>
    <w:p w14:paraId="25257EEF" w14:textId="77777777" w:rsidR="00700A72" w:rsidRDefault="00700A72" w:rsidP="00700A72">
      <w:pPr>
        <w:rPr>
          <w:rFonts w:eastAsia="Arial Unicode MS"/>
          <w:color w:val="FF0000"/>
        </w:rPr>
      </w:pPr>
      <w:r>
        <w:rPr>
          <w:rFonts w:eastAsia="Arial Unicode MS"/>
          <w:color w:val="FF0000"/>
        </w:rPr>
        <w:t>Use the above parameters to customize the TPS script suitable for your environment.</w:t>
      </w:r>
    </w:p>
    <w:p w14:paraId="2A83534B" w14:textId="77777777" w:rsidR="00840320" w:rsidRDefault="00840320"/>
    <w:sectPr w:rsidR="008403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30A"/>
    <w:multiLevelType w:val="multilevel"/>
    <w:tmpl w:val="638C7A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15313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2"/>
    <w:rsid w:val="002E5C0A"/>
    <w:rsid w:val="003346E2"/>
    <w:rsid w:val="00371593"/>
    <w:rsid w:val="00700A72"/>
    <w:rsid w:val="00840320"/>
    <w:rsid w:val="00895172"/>
    <w:rsid w:val="00895F09"/>
    <w:rsid w:val="00A64DB7"/>
    <w:rsid w:val="00DC4649"/>
    <w:rsid w:val="00E45B30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EC8EB"/>
  <w15:chartTrackingRefBased/>
  <w15:docId w15:val="{DA9F619A-EFD8-4292-9353-000DE5AC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A72"/>
    <w:rPr>
      <w:rFonts w:eastAsia="Times New Roman"/>
      <w:sz w:val="24"/>
      <w:szCs w:val="24"/>
    </w:rPr>
  </w:style>
  <w:style w:type="paragraph" w:styleId="Heading1">
    <w:name w:val="heading 1"/>
    <w:aliases w:val="Heading 11"/>
    <w:basedOn w:val="Normal"/>
    <w:next w:val="Normal"/>
    <w:link w:val="Heading1Char"/>
    <w:autoRedefine/>
    <w:uiPriority w:val="9"/>
    <w:qFormat/>
    <w:rsid w:val="00700A72"/>
    <w:pPr>
      <w:keepNext/>
      <w:numPr>
        <w:numId w:val="1"/>
      </w:numPr>
      <w:spacing w:before="240" w:after="60" w:line="276" w:lineRule="auto"/>
      <w:outlineLvl w:val="0"/>
    </w:pPr>
    <w:rPr>
      <w:rFonts w:ascii="Tahoma" w:hAnsi="Tahoma"/>
      <w:b/>
      <w:bCs/>
      <w:kern w:val="32"/>
      <w:sz w:val="32"/>
      <w:szCs w:val="32"/>
      <w:lang w:val="en-GB" w:eastAsia="en-GB"/>
    </w:rPr>
  </w:style>
  <w:style w:type="paragraph" w:styleId="Heading2">
    <w:name w:val="heading 2"/>
    <w:aliases w:val="Heading 21"/>
    <w:basedOn w:val="Normal"/>
    <w:next w:val="Normal"/>
    <w:link w:val="Heading2Char"/>
    <w:autoRedefine/>
    <w:uiPriority w:val="9"/>
    <w:unhideWhenUsed/>
    <w:qFormat/>
    <w:rsid w:val="00700A72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Tahoma" w:eastAsia="Arial Unicode MS" w:hAnsi="Tahoma" w:cs="Tahoma"/>
      <w:bCs/>
      <w:iCs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7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0A72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A7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A7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A7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A7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A7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1 Char"/>
    <w:basedOn w:val="DefaultParagraphFont"/>
    <w:link w:val="Heading1"/>
    <w:uiPriority w:val="9"/>
    <w:rsid w:val="00700A72"/>
    <w:rPr>
      <w:rFonts w:ascii="Tahoma" w:eastAsia="Times New Roman" w:hAnsi="Tahom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aliases w:val="Heading 21 Char"/>
    <w:basedOn w:val="DefaultParagraphFont"/>
    <w:link w:val="Heading2"/>
    <w:uiPriority w:val="9"/>
    <w:rsid w:val="00700A72"/>
    <w:rPr>
      <w:rFonts w:ascii="Tahoma" w:eastAsia="Arial Unicode MS" w:hAnsi="Tahoma" w:cs="Tahoma"/>
      <w:bCs/>
      <w:iCs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00A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00A7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00A7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A7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A7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A72"/>
    <w:rPr>
      <w:rFonts w:asciiTheme="majorHAnsi" w:eastAsiaTheme="majorEastAsia" w:hAnsiTheme="majorHAnsi" w:cstheme="majorBidi"/>
      <w:color w:val="404040" w:themeColor="text1" w:themeTint="BF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A72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paragraph" w:customStyle="1" w:styleId="Default">
    <w:name w:val="Default"/>
    <w:rsid w:val="00700A72"/>
    <w:pPr>
      <w:widowControl w:val="0"/>
      <w:autoSpaceDE w:val="0"/>
      <w:autoSpaceDN w:val="0"/>
      <w:adjustRightInd w:val="0"/>
    </w:pPr>
    <w:rPr>
      <w:rFonts w:ascii="Futura" w:eastAsia="Times New Roman" w:hAnsi="Futura" w:cs="Futura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A64D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s@websan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Ian</dc:creator>
  <cp:keywords/>
  <dc:description/>
  <cp:lastModifiedBy>Jans Carton</cp:lastModifiedBy>
  <cp:revision>3</cp:revision>
  <dcterms:created xsi:type="dcterms:W3CDTF">2020-10-20T17:58:00Z</dcterms:created>
  <dcterms:modified xsi:type="dcterms:W3CDTF">2023-02-07T19:20:00Z</dcterms:modified>
</cp:coreProperties>
</file>